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C83" w:rsidRDefault="00B44C83" w:rsidP="00B44C83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Załącznik nr 3 do SWZ</w:t>
      </w:r>
    </w:p>
    <w:p w:rsidR="00B44C83" w:rsidRPr="00F905C1" w:rsidRDefault="00B44C83" w:rsidP="00B44C83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Theme="minorHAnsi" w:hAnsiTheme="minorHAnsi" w:cstheme="minorHAnsi"/>
          <w:b/>
        </w:rPr>
        <w:t>(dotyczy Części nr 1)</w:t>
      </w:r>
    </w:p>
    <w:p w:rsidR="00B44C83" w:rsidRPr="0090474C" w:rsidRDefault="00B44C83" w:rsidP="00B44C83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Bold" w:eastAsia="Times New Roman" w:hAnsi="MyriadPro-Bold" w:cs="MyriadPro-Bold"/>
          <w:color w:val="000000"/>
          <w:sz w:val="24"/>
          <w:szCs w:val="24"/>
          <w:lang w:eastAsia="pl-PL"/>
        </w:rPr>
      </w:pPr>
    </w:p>
    <w:p w:rsidR="00B44C83" w:rsidRPr="000B6F28" w:rsidRDefault="00B44C83" w:rsidP="00B44C8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MSZ.KG.252.1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>
        <w:rPr>
          <w:rFonts w:eastAsia="Times New Roman"/>
          <w:bCs/>
          <w:sz w:val="24"/>
          <w:szCs w:val="20"/>
          <w:lang w:eastAsia="pl-PL"/>
        </w:rPr>
        <w:t>1</w:t>
      </w:r>
    </w:p>
    <w:p w:rsidR="00B44C83" w:rsidRPr="000F01F7" w:rsidRDefault="00B44C83" w:rsidP="00B44C83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B44C83" w:rsidRPr="000F01F7" w:rsidRDefault="00B44C83" w:rsidP="00B44C83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B44C83" w:rsidRPr="000F01F7" w:rsidRDefault="00B44C83" w:rsidP="00B44C83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B44C83" w:rsidRPr="000F01F7" w:rsidRDefault="00B44C83" w:rsidP="00B44C83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OŚWIADCZENIE O NIEPODLEGANIU WYKLUCZENIU ORAZ SPEŁNIANIA WARUNKÓW UDZIAŁU W POSTĘPOWANIU</w:t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Przystępując do postępowania o udzielenie zamówienia publicznego na</w:t>
      </w:r>
      <w:r>
        <w:rPr>
          <w:rFonts w:eastAsia="Times New Roman" w:cs="MyriadPro-Regular"/>
          <w:sz w:val="20"/>
          <w:szCs w:val="20"/>
          <w:lang w:eastAsia="pl-PL"/>
        </w:rPr>
        <w:t xml:space="preserve"> wykonanie zamówienia </w:t>
      </w:r>
      <w:r w:rsidRPr="001062E4">
        <w:rPr>
          <w:rFonts w:eastAsia="Times New Roman" w:cs="MyriadPro-Regular"/>
          <w:b/>
          <w:sz w:val="20"/>
          <w:szCs w:val="20"/>
          <w:lang w:eastAsia="pl-PL"/>
        </w:rPr>
        <w:t>(Część nr 1)</w:t>
      </w:r>
      <w:r>
        <w:rPr>
          <w:rFonts w:eastAsia="Times New Roman" w:cs="MyriadPro-Regular"/>
          <w:sz w:val="20"/>
          <w:szCs w:val="20"/>
          <w:lang w:eastAsia="pl-PL"/>
        </w:rPr>
        <w:t xml:space="preserve"> pod nazwą: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</w:t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Wykonanie ogrodzenia od ul. Kraszewskiego i od strony bloku” na posesji Szkoły Policealnej – Medycznego Studium Zawodowego im. PCK w Puławach ul. Mickiewicza 29</w:t>
      </w:r>
      <w:r>
        <w:rPr>
          <w:rFonts w:eastAsia="Times New Roman" w:cs="MyriadPro-Regular"/>
          <w:sz w:val="20"/>
          <w:szCs w:val="20"/>
          <w:lang w:eastAsia="pl-PL"/>
        </w:rPr>
        <w:t xml:space="preserve">, </w:t>
      </w:r>
    </w:p>
    <w:p w:rsidR="00B44C83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w imieniu </w:t>
      </w: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B44C83" w:rsidRPr="000F01F7" w:rsidRDefault="00B44C83" w:rsidP="00B44C83">
      <w:pPr>
        <w:widowControl w:val="0"/>
        <w:tabs>
          <w:tab w:val="right" w:leader="dot" w:pos="454"/>
          <w:tab w:val="right" w:leader="dot" w:pos="7937"/>
        </w:tabs>
        <w:suppressAutoHyphens/>
        <w:autoSpaceDE w:val="0"/>
        <w:autoSpaceDN w:val="0"/>
        <w:adjustRightInd w:val="0"/>
        <w:spacing w:after="0" w:line="240" w:lineRule="auto"/>
        <w:ind w:left="283" w:right="283"/>
        <w:jc w:val="center"/>
        <w:rPr>
          <w:rFonts w:eastAsia="Times New Roman" w:cs="MyriadPro-It"/>
          <w:i/>
          <w:iCs/>
          <w:sz w:val="20"/>
          <w:szCs w:val="20"/>
          <w:lang w:eastAsia="pl-PL"/>
        </w:rPr>
      </w:pPr>
      <w:r w:rsidRPr="000F01F7">
        <w:rPr>
          <w:rFonts w:eastAsia="Times New Roman" w:cs="MyriadPro-It"/>
          <w:i/>
          <w:iCs/>
          <w:sz w:val="20"/>
          <w:szCs w:val="20"/>
          <w:lang w:eastAsia="pl-PL"/>
        </w:rPr>
        <w:t>(nazwa wykonawcy)</w:t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b/>
          <w:sz w:val="20"/>
          <w:szCs w:val="20"/>
          <w:lang w:eastAsia="pl-PL"/>
        </w:rPr>
      </w:pP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.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/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oświadczamy, że spełniam/spełniamy warunki udziału w postępowaniu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2.O</w:t>
      </w:r>
      <w:r>
        <w:rPr>
          <w:rFonts w:eastAsia="Times New Roman" w:cs="MyriadPro-Regular"/>
          <w:sz w:val="20"/>
          <w:szCs w:val="20"/>
          <w:lang w:eastAsia="pl-PL"/>
        </w:rPr>
        <w:t>ś</w:t>
      </w:r>
      <w:r w:rsidRPr="000F01F7">
        <w:rPr>
          <w:rFonts w:eastAsia="Times New Roman" w:cs="MyriadPro-Regular"/>
          <w:sz w:val="20"/>
          <w:szCs w:val="20"/>
          <w:lang w:eastAsia="pl-PL"/>
        </w:rPr>
        <w:t>wadczam/oświadczamy, że nie podlegamy wykluczeniu z postępowania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B44C83" w:rsidRPr="000F01F7" w:rsidRDefault="00B44C83" w:rsidP="00B44C83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7"/>
        <w:gridCol w:w="4678"/>
      </w:tblGrid>
      <w:tr w:rsidR="00B44C83" w:rsidRPr="000F01F7" w:rsidTr="002B7F83">
        <w:trPr>
          <w:trHeight w:val="396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B44C83" w:rsidRPr="000F01F7" w:rsidRDefault="00B44C83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B44C83" w:rsidRPr="000F01F7" w:rsidRDefault="00B44C83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B44C83" w:rsidRPr="000F01F7" w:rsidRDefault="00B44C83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</w:tc>
      </w:tr>
      <w:tr w:rsidR="00B44C83" w:rsidRPr="000F01F7" w:rsidTr="002B7F83">
        <w:trPr>
          <w:trHeight w:val="411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B44C83" w:rsidRPr="000F01F7" w:rsidRDefault="00B44C83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B44C83" w:rsidRPr="000F01F7" w:rsidRDefault="00B44C83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B44C83" w:rsidRPr="000F01F7" w:rsidRDefault="00B44C83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B44C83" w:rsidRPr="000F01F7" w:rsidRDefault="00B44C83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(podpis osoby uprawnionej/podpisy osób uprawnionych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br/>
              <w:t>do reprezentowania wykonawcy)</w:t>
            </w:r>
          </w:p>
          <w:p w:rsidR="00B44C83" w:rsidRPr="000F01F7" w:rsidRDefault="00B44C83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:rsidR="00653B97" w:rsidRDefault="00653B97">
      <w:bookmarkStart w:id="0" w:name="_GoBack"/>
      <w:bookmarkEnd w:id="0"/>
    </w:p>
    <w:sectPr w:rsidR="00653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83"/>
    <w:rsid w:val="00653B97"/>
    <w:rsid w:val="00B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FFDDB-2542-49EA-9160-E7CDC2F3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C8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2021-04-14T11:39:00Z</dcterms:created>
  <dcterms:modified xsi:type="dcterms:W3CDTF">2021-04-14T11:40:00Z</dcterms:modified>
</cp:coreProperties>
</file>